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68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6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ЕЛЬСКОЕ ПОСЕЛЕНИЕ «ШАРАЛДАЙСКОЕ»</w:t>
      </w:r>
    </w:p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МУХОРШИБИРСКИЙ РАЙОН  РЕСПУБЛИКА БУРЯТИЯ</w:t>
      </w:r>
    </w:p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14E5E" w:rsidP="0057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№ 21</w:t>
      </w: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Шаралдай                                                                       </w:t>
      </w:r>
      <w:r w:rsidR="00514E5E">
        <w:rPr>
          <w:rFonts w:ascii="Times New Roman" w:hAnsi="Times New Roman" w:cs="Times New Roman"/>
          <w:b/>
          <w:sz w:val="24"/>
          <w:szCs w:val="24"/>
        </w:rPr>
        <w:t xml:space="preserve">                      03.08.2018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электронной форме</w:t>
      </w: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FA3" w:rsidRDefault="00AD5FA3">
      <w:pPr>
        <w:rPr>
          <w:rFonts w:ascii="Times New Roman" w:hAnsi="Times New Roman" w:cs="Times New Roman"/>
        </w:rPr>
      </w:pPr>
    </w:p>
    <w:p w:rsidR="00572526" w:rsidRDefault="00572526" w:rsidP="002A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В соответствии со ст. 3 п.2 Федерального закона от 5 апреля 2013 г. № 44-ФЗ </w:t>
      </w:r>
      <w:r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</w:t>
      </w:r>
      <w:r w:rsidR="002A5571">
        <w:rPr>
          <w:rFonts w:ascii="Times New Roman" w:hAnsi="Times New Roman" w:cs="Times New Roman"/>
          <w:sz w:val="24"/>
          <w:szCs w:val="24"/>
        </w:rPr>
        <w:t>ечения государственных и муницип</w:t>
      </w:r>
      <w:r>
        <w:rPr>
          <w:rFonts w:ascii="Times New Roman" w:hAnsi="Times New Roman" w:cs="Times New Roman"/>
          <w:sz w:val="24"/>
          <w:szCs w:val="24"/>
        </w:rPr>
        <w:t>альных нужд»:</w:t>
      </w: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526" w:rsidRDefault="00572526" w:rsidP="00572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572526" w:rsidRDefault="00572526">
      <w:pPr>
        <w:rPr>
          <w:rFonts w:ascii="Times New Roman" w:hAnsi="Times New Roman" w:cs="Times New Roman"/>
        </w:rPr>
      </w:pPr>
    </w:p>
    <w:p w:rsidR="00572526" w:rsidRDefault="00572526" w:rsidP="002A5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аукцион </w:t>
      </w:r>
      <w:proofErr w:type="gramStart"/>
      <w:r>
        <w:rPr>
          <w:rFonts w:ascii="Times New Roman" w:hAnsi="Times New Roman" w:cs="Times New Roman"/>
        </w:rPr>
        <w:t>в элект</w:t>
      </w:r>
      <w:bookmarkStart w:id="0" w:name="_GoBack"/>
      <w:bookmarkEnd w:id="0"/>
      <w:r>
        <w:rPr>
          <w:rFonts w:ascii="Times New Roman" w:hAnsi="Times New Roman" w:cs="Times New Roman"/>
        </w:rPr>
        <w:t>ронном виде по выбору подрядчика в целях заключения с ним муниципального контракта на капитальный ремонт</w:t>
      </w:r>
      <w:proofErr w:type="gramEnd"/>
      <w:r>
        <w:rPr>
          <w:rFonts w:ascii="Times New Roman" w:hAnsi="Times New Roman" w:cs="Times New Roman"/>
        </w:rPr>
        <w:t xml:space="preserve"> </w:t>
      </w:r>
      <w:r w:rsidR="002A5571">
        <w:rPr>
          <w:rFonts w:ascii="Times New Roman" w:hAnsi="Times New Roman" w:cs="Times New Roman"/>
        </w:rPr>
        <w:t xml:space="preserve">Дома культуры с. Шаралдай </w:t>
      </w:r>
      <w:r>
        <w:rPr>
          <w:rFonts w:ascii="Times New Roman" w:hAnsi="Times New Roman" w:cs="Times New Roman"/>
        </w:rPr>
        <w:t>Мухорш</w:t>
      </w:r>
      <w:r w:rsidR="002A5571">
        <w:rPr>
          <w:rFonts w:ascii="Times New Roman" w:hAnsi="Times New Roman" w:cs="Times New Roman"/>
        </w:rPr>
        <w:t>ибирского района Республики Бурятия, с начальной (</w:t>
      </w:r>
      <w:r>
        <w:rPr>
          <w:rFonts w:ascii="Times New Roman" w:hAnsi="Times New Roman" w:cs="Times New Roman"/>
        </w:rPr>
        <w:t>максима</w:t>
      </w:r>
      <w:r w:rsidR="002A5571">
        <w:rPr>
          <w:rFonts w:ascii="Times New Roman" w:hAnsi="Times New Roman" w:cs="Times New Roman"/>
        </w:rPr>
        <w:t>льной) ценой контракта 5 378 6</w:t>
      </w:r>
      <w:r w:rsidR="00514E5E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 xml:space="preserve"> руб.</w:t>
      </w:r>
    </w:p>
    <w:p w:rsidR="00572526" w:rsidRDefault="00572526" w:rsidP="002A5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формирование документации об электронном аукционе назначить главного бухгалте</w:t>
      </w:r>
      <w:r w:rsidR="002A5571">
        <w:rPr>
          <w:rFonts w:ascii="Times New Roman" w:hAnsi="Times New Roman" w:cs="Times New Roman"/>
        </w:rPr>
        <w:t>ра, Родионову Надежду Викто</w:t>
      </w:r>
      <w:r w:rsidR="00514E5E">
        <w:rPr>
          <w:rFonts w:ascii="Times New Roman" w:hAnsi="Times New Roman" w:cs="Times New Roman"/>
        </w:rPr>
        <w:t>ровну</w:t>
      </w:r>
      <w:r>
        <w:rPr>
          <w:rFonts w:ascii="Times New Roman" w:hAnsi="Times New Roman" w:cs="Times New Roman"/>
        </w:rPr>
        <w:t>.</w:t>
      </w:r>
    </w:p>
    <w:p w:rsidR="00572526" w:rsidRDefault="00572526" w:rsidP="002A55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распоряжения оставляю за собой.</w:t>
      </w:r>
    </w:p>
    <w:p w:rsidR="00572526" w:rsidRDefault="00572526" w:rsidP="00572526">
      <w:pPr>
        <w:rPr>
          <w:rFonts w:ascii="Times New Roman" w:hAnsi="Times New Roman" w:cs="Times New Roman"/>
        </w:rPr>
      </w:pPr>
    </w:p>
    <w:p w:rsidR="00572526" w:rsidRDefault="00572526" w:rsidP="00572526">
      <w:pPr>
        <w:rPr>
          <w:rFonts w:ascii="Times New Roman" w:hAnsi="Times New Roman" w:cs="Times New Roman"/>
        </w:rPr>
      </w:pPr>
    </w:p>
    <w:p w:rsidR="00572526" w:rsidRDefault="00572526" w:rsidP="00572526">
      <w:pPr>
        <w:rPr>
          <w:rFonts w:ascii="Times New Roman" w:hAnsi="Times New Roman" w:cs="Times New Roman"/>
        </w:rPr>
      </w:pPr>
    </w:p>
    <w:p w:rsidR="00572526" w:rsidRDefault="00572526" w:rsidP="00572526">
      <w:pPr>
        <w:rPr>
          <w:rFonts w:ascii="Times New Roman" w:hAnsi="Times New Roman" w:cs="Times New Roman"/>
        </w:rPr>
      </w:pPr>
    </w:p>
    <w:p w:rsidR="00572526" w:rsidRPr="00572526" w:rsidRDefault="00572526" w:rsidP="005725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МО СП «Шаралдайское»          </w:t>
      </w:r>
      <w:r w:rsidR="002A5571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А.Г. Голендухин</w:t>
      </w:r>
    </w:p>
    <w:p w:rsidR="00572526" w:rsidRPr="00572526" w:rsidRDefault="00572526">
      <w:pPr>
        <w:rPr>
          <w:rFonts w:ascii="Times New Roman" w:hAnsi="Times New Roman" w:cs="Times New Roman"/>
        </w:rPr>
      </w:pPr>
    </w:p>
    <w:sectPr w:rsidR="00572526" w:rsidRPr="00572526" w:rsidSect="00AD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6751"/>
    <w:multiLevelType w:val="hybridMultilevel"/>
    <w:tmpl w:val="413A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526"/>
    <w:rsid w:val="002A5571"/>
    <w:rsid w:val="00514E5E"/>
    <w:rsid w:val="00572526"/>
    <w:rsid w:val="00AD5FA3"/>
    <w:rsid w:val="00E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Company>Krokoz™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2018-08-03T01:25:00Z</cp:lastPrinted>
  <dcterms:created xsi:type="dcterms:W3CDTF">2018-08-03T01:09:00Z</dcterms:created>
  <dcterms:modified xsi:type="dcterms:W3CDTF">2018-08-07T00:54:00Z</dcterms:modified>
</cp:coreProperties>
</file>