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DA" w:rsidRPr="004948DA" w:rsidRDefault="004948DA" w:rsidP="004948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8DA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  </w:t>
      </w:r>
      <w:r w:rsidRPr="004948DA">
        <w:rPr>
          <w:rFonts w:ascii="Times New Roman" w:eastAsia="Calibri" w:hAnsi="Times New Roman" w:cs="Times New Roman"/>
          <w:bCs/>
          <w:sz w:val="28"/>
          <w:szCs w:val="28"/>
        </w:rPr>
        <w:t>сельское поселение «</w:t>
      </w:r>
      <w:proofErr w:type="spellStart"/>
      <w:r w:rsidRPr="004948DA">
        <w:rPr>
          <w:rFonts w:ascii="Times New Roman" w:eastAsia="Calibri" w:hAnsi="Times New Roman" w:cs="Times New Roman"/>
          <w:bCs/>
          <w:sz w:val="28"/>
          <w:szCs w:val="28"/>
        </w:rPr>
        <w:t>Тугнуйское</w:t>
      </w:r>
      <w:proofErr w:type="spellEnd"/>
      <w:r w:rsidRPr="004948D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4948DA" w:rsidRPr="004948DA" w:rsidRDefault="004948DA" w:rsidP="004948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948DA">
        <w:rPr>
          <w:rFonts w:ascii="Times New Roman" w:eastAsia="Calibri" w:hAnsi="Times New Roman" w:cs="Times New Roman"/>
          <w:bCs/>
          <w:sz w:val="28"/>
          <w:szCs w:val="28"/>
        </w:rPr>
        <w:t>Мухоршибирского</w:t>
      </w:r>
      <w:proofErr w:type="spellEnd"/>
      <w:r w:rsidRPr="004948D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Республики Бурятия</w:t>
      </w:r>
    </w:p>
    <w:p w:rsidR="004948DA" w:rsidRPr="004948DA" w:rsidRDefault="004948DA" w:rsidP="004948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8DA">
        <w:rPr>
          <w:rFonts w:ascii="Times New Roman" w:eastAsia="Calibri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4948DA">
        <w:rPr>
          <w:rFonts w:ascii="Times New Roman" w:eastAsia="Calibri" w:hAnsi="Times New Roman" w:cs="Times New Roman"/>
          <w:sz w:val="28"/>
          <w:szCs w:val="28"/>
        </w:rPr>
        <w:t>Мухоршибирский</w:t>
      </w:r>
      <w:proofErr w:type="spellEnd"/>
      <w:r w:rsidRPr="004948DA">
        <w:rPr>
          <w:rFonts w:ascii="Times New Roman" w:eastAsia="Calibri" w:hAnsi="Times New Roman" w:cs="Times New Roman"/>
          <w:sz w:val="28"/>
          <w:szCs w:val="28"/>
        </w:rPr>
        <w:t xml:space="preserve"> район, село </w:t>
      </w:r>
      <w:proofErr w:type="spellStart"/>
      <w:r w:rsidRPr="004948DA">
        <w:rPr>
          <w:rFonts w:ascii="Times New Roman" w:eastAsia="Calibri" w:hAnsi="Times New Roman" w:cs="Times New Roman"/>
          <w:sz w:val="28"/>
          <w:szCs w:val="28"/>
        </w:rPr>
        <w:t>Тугнуй</w:t>
      </w:r>
      <w:proofErr w:type="spellEnd"/>
      <w:r w:rsidRPr="004948D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948DA" w:rsidRPr="004948DA" w:rsidRDefault="004948DA" w:rsidP="004948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8DA">
        <w:rPr>
          <w:rFonts w:ascii="Times New Roman" w:eastAsia="Calibri" w:hAnsi="Times New Roman" w:cs="Times New Roman"/>
          <w:sz w:val="28"/>
          <w:szCs w:val="28"/>
        </w:rPr>
        <w:t>ул. Гагарина дом 1,</w:t>
      </w:r>
    </w:p>
    <w:p w:rsidR="004948DA" w:rsidRPr="004948DA" w:rsidRDefault="004948DA" w:rsidP="004948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8DA">
        <w:rPr>
          <w:rFonts w:ascii="Times New Roman" w:eastAsia="Calibri" w:hAnsi="Times New Roman" w:cs="Times New Roman"/>
          <w:sz w:val="28"/>
          <w:szCs w:val="28"/>
        </w:rPr>
        <w:t>телефон/факс 8 (30143) 26-740</w:t>
      </w:r>
    </w:p>
    <w:p w:rsidR="004948DA" w:rsidRPr="004948DA" w:rsidRDefault="004948DA" w:rsidP="004948DA">
      <w:pPr>
        <w:shd w:val="clear" w:color="auto" w:fill="FFFFFF"/>
        <w:spacing w:after="135" w:line="25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8DA" w:rsidRPr="004948DA" w:rsidRDefault="004948DA" w:rsidP="004948DA">
      <w:pPr>
        <w:shd w:val="clear" w:color="auto" w:fill="FFFFFF"/>
        <w:spacing w:after="135" w:line="25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948DA" w:rsidRDefault="0006498E" w:rsidP="004948DA">
      <w:pPr>
        <w:shd w:val="clear" w:color="auto" w:fill="FFFFFF"/>
        <w:spacing w:after="135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48DA"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июля </w:t>
      </w:r>
      <w:r w:rsidR="004948DA"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2018г.                       </w:t>
      </w:r>
      <w:r w:rsid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948DA"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</w:t>
      </w:r>
      <w:r w:rsid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с.Тугнуй</w:t>
      </w:r>
      <w:proofErr w:type="spellEnd"/>
    </w:p>
    <w:p w:rsidR="004948DA" w:rsidRPr="004948DA" w:rsidRDefault="004948DA" w:rsidP="004948DA">
      <w:pPr>
        <w:shd w:val="clear" w:color="auto" w:fill="FFFFFF"/>
        <w:spacing w:after="135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DA" w:rsidRPr="004948DA" w:rsidRDefault="004948DA" w:rsidP="004948D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</w:t>
      </w:r>
      <w:r w:rsidR="00E12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тверждении Положения</w:t>
      </w:r>
      <w:r w:rsidR="0006498E" w:rsidRPr="00E5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 </w:t>
      </w:r>
      <w:r w:rsidRPr="00E5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принятия мер по оповещению населенных пунктов муни</w:t>
      </w:r>
      <w:r w:rsidR="00E12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ципального образования сельское поселение</w:t>
      </w:r>
      <w:r w:rsidRPr="00E5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E5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Pr="00E5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 пожаре</w:t>
      </w:r>
      <w:r w:rsidR="00E12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чрезвычайных ситуациях</w:t>
      </w:r>
      <w:r w:rsidR="006C1D64" w:rsidRPr="00E5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948DA" w:rsidRPr="00E54719" w:rsidRDefault="004948DA" w:rsidP="004948D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</w:t>
      </w:r>
      <w:r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</w:t>
      </w:r>
      <w:r w:rsidR="00951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DCE" w:rsidRPr="00E54719" w:rsidRDefault="00E54719" w:rsidP="00951DC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 соответствии c Федеральными законами от 21.12.1994 № 68-Ф3 «О защите населения и территорий от чрезвычайных ситуаций природного и техногенного характера», от 12.02.1998 № 28-Ф3 «О гражданской обороне», от 06.10.2003 № 131 -ФЗ «Об общих принципах организации местного самоуправления в Российской Федерации », от 07.07.2003 № 126-Ф3 «О связи», Указом Президента Российской Федерации от 13.11 .2012 № 1522 «О создании комплексной системы экстренного оповещения населения об угрозе возникновения или o возникновении чрезвычайных ситуаций», Постановлениями Совета Министров - Правительства Российской Федерации от 01.03.1993 № 177 « Об утверждении Положения o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от 01.03.1993 № 178 «О создании локальных систем оповещения в районах размещения </w:t>
      </w:r>
      <w:r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 опасных объектов»</w:t>
      </w:r>
      <w:r w:rsidR="00951DCE" w:rsidRPr="0095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DCE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  <w:r w:rsidR="00E1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51DCE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51DCE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951DCE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948DA" w:rsidRPr="004948DA" w:rsidRDefault="004948DA" w:rsidP="00D50B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54719" w:rsidRPr="00E54719" w:rsidRDefault="004948DA" w:rsidP="00E547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  1. </w:t>
      </w:r>
      <w:r w:rsidR="0070798D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o системе оповещения и информирования населения o</w:t>
      </w:r>
      <w:r w:rsidR="0070798D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пожарах и</w:t>
      </w:r>
      <w:r w:rsidR="0070798D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чрезвычайных ситуаци</w:t>
      </w:r>
      <w:r w:rsidR="0070798D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на территории</w:t>
      </w:r>
      <w:r w:rsidR="00E54719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719"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54719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аселенных пунктов муниципального образования </w:t>
      </w:r>
      <w:r w:rsidR="00E12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E54719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E54719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E54719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0798D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</w:t>
      </w:r>
      <w:r w:rsidR="0070798D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8E" w:rsidRPr="00E54719" w:rsidRDefault="004948DA" w:rsidP="00E5471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</w:t>
      </w:r>
      <w:r w:rsidR="0006498E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 информационных стендах поселения и разместить на официальном сайте Администрации муни</w:t>
      </w:r>
      <w:r w:rsidR="00E128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сельское поселение</w:t>
      </w:r>
      <w:r w:rsidR="0006498E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6498E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6498E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4948DA" w:rsidRPr="004948DA" w:rsidRDefault="004948DA" w:rsidP="0006498E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06498E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обнародования.</w:t>
      </w:r>
    </w:p>
    <w:p w:rsidR="004948DA" w:rsidRPr="00E54719" w:rsidRDefault="004948DA" w:rsidP="004948D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4. </w:t>
      </w:r>
      <w:r w:rsidR="0006498E"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6498E" w:rsidRPr="00E54719" w:rsidRDefault="0006498E" w:rsidP="004948D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8E" w:rsidRPr="004948DA" w:rsidRDefault="0006498E" w:rsidP="004948D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8DA" w:rsidRPr="004948DA" w:rsidRDefault="0006498E" w:rsidP="004948D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spellStart"/>
      <w:proofErr w:type="gramStart"/>
      <w:r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48DA"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End"/>
      <w:r w:rsidR="004948DA"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        </w:t>
      </w:r>
      <w:proofErr w:type="spellStart"/>
      <w:r w:rsidRPr="00E54719">
        <w:rPr>
          <w:rFonts w:ascii="Times New Roman" w:eastAsia="Times New Roman" w:hAnsi="Times New Roman" w:cs="Times New Roman"/>
          <w:sz w:val="24"/>
          <w:szCs w:val="24"/>
          <w:lang w:eastAsia="ru-RU"/>
        </w:rPr>
        <w:t>Э.Ю.Прохоров</w:t>
      </w:r>
      <w:proofErr w:type="spellEnd"/>
    </w:p>
    <w:p w:rsidR="004948DA" w:rsidRPr="004948DA" w:rsidRDefault="004948DA" w:rsidP="004948D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719" w:rsidRDefault="004948DA" w:rsidP="00E54719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4948DA">
        <w:rPr>
          <w:rFonts w:ascii="Arial" w:eastAsia="Times New Roman" w:hAnsi="Arial" w:cs="Arial"/>
          <w:color w:val="5F5F5F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4948DA" w:rsidRPr="004948DA" w:rsidRDefault="004948DA" w:rsidP="00E54719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4948DA" w:rsidRDefault="004948DA" w:rsidP="00363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                постановлением администрации </w:t>
      </w:r>
    </w:p>
    <w:p w:rsidR="00415CD3" w:rsidRDefault="00415CD3" w:rsidP="00363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415CD3" w:rsidRPr="004948DA" w:rsidRDefault="00415CD3" w:rsidP="00363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</w:t>
      </w:r>
      <w:r w:rsidR="003636F6" w:rsidRPr="0036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</w:t>
      </w:r>
      <w:proofErr w:type="gramStart"/>
      <w:r w:rsidR="003636F6" w:rsidRPr="003636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«</w:t>
      </w:r>
      <w:proofErr w:type="gramEnd"/>
      <w:r w:rsidR="003636F6" w:rsidRPr="003636F6">
        <w:rPr>
          <w:rFonts w:ascii="Times New Roman" w:eastAsia="Times New Roman" w:hAnsi="Times New Roman" w:cs="Times New Roman"/>
          <w:sz w:val="24"/>
          <w:szCs w:val="24"/>
          <w:lang w:eastAsia="ru-RU"/>
        </w:rPr>
        <w:t>20» июля 2018  № 17</w:t>
      </w:r>
    </w:p>
    <w:p w:rsidR="004948DA" w:rsidRPr="004948DA" w:rsidRDefault="007B4B85" w:rsidP="003636F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948DA" w:rsidRPr="004948DA" w:rsidRDefault="00E54719" w:rsidP="0070798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B4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системе </w:t>
      </w:r>
      <w:r w:rsidR="004948DA" w:rsidRPr="0049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и принятия мер по оповещению</w:t>
      </w:r>
      <w:r w:rsidR="007B4B85" w:rsidRPr="0070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4B85" w:rsidRPr="003678E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и </w:t>
      </w:r>
      <w:r w:rsidR="007B4B85" w:rsidRPr="0036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информирования населения o </w:t>
      </w:r>
      <w:r w:rsidR="0070798D" w:rsidRPr="0070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пожаре и </w:t>
      </w:r>
      <w:r w:rsidR="007B4B85" w:rsidRPr="0036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чрезвычайных ситуациях на территории</w:t>
      </w:r>
      <w:r w:rsidR="0070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8DA" w:rsidRPr="0049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населения </w:t>
      </w:r>
      <w:r w:rsidR="003636F6" w:rsidRPr="0036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сельское поселение «</w:t>
      </w:r>
      <w:proofErr w:type="spellStart"/>
      <w:r w:rsidR="003636F6" w:rsidRPr="0036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="003636F6" w:rsidRPr="0036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48DA" w:rsidRPr="004948DA" w:rsidRDefault="004948DA" w:rsidP="006954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51DCE" w:rsidRPr="003678E2" w:rsidRDefault="00951DCE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определяет состав, задачи, структуру систем оповещения и механизм реализации мероприятий по вопросам предупреждения и ликвидации чрезвычайных ситуаций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пожаров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их создания, совершенствования и поддержания в постоянной готовности к задействованию.</w:t>
      </w:r>
    </w:p>
    <w:p w:rsidR="00951DCE" w:rsidRPr="003678E2" w:rsidRDefault="00951DCE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Оповещение является одним из важнейших мероприятий, обеспечивающих приведение органов, осуществляющих управление силами районного звена Свердловской областной подсистемы Единой государственной системы предупреждения и ликвидации чрезвычайных ситуаций (далее – РСЧС) и формирований гражданской обороны в установленные степени готовности и доведение в минимально короткие сроки сигналов (команд, распоряжений) и информации. С этой целью на каждом уровне управления (местном, объектовом) создаются системы оповещения.</w:t>
      </w:r>
    </w:p>
    <w:p w:rsidR="00951DCE" w:rsidRPr="003678E2" w:rsidRDefault="00951DCE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Система оповещения является составной частью системы управления муниципального звена, формирований гражданской обороны и представляет собой организационно-техническое объединение сил, линий и каналов связи, других средств, размещенных на пунктах управления и объектах связи, а также средств подачи звуковых сигналов оповещения, громкоговорителей установленных на </w:t>
      </w:r>
      <w:proofErr w:type="spellStart"/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спецавтотранспорте</w:t>
      </w:r>
      <w:proofErr w:type="spellEnd"/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аппаратурой учреждений образования, культуры, установленной в жилой зоне, на объектах производственной и социальной сферы способных и предназначенных для передачи сигналов и специальной экстренной информации.</w:t>
      </w:r>
    </w:p>
    <w:p w:rsidR="004948DA" w:rsidRPr="004948DA" w:rsidRDefault="004948DA" w:rsidP="006954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 задачи оповещения</w:t>
      </w:r>
    </w:p>
    <w:p w:rsidR="00DF004A" w:rsidRPr="003678E2" w:rsidRDefault="00DF004A" w:rsidP="00695454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задачей муниципального образования является обеспечение доведения сигналов оповещения (распоряжений) и экстренной информации от органов, осуществляющих управление силами областного звена ТП РСЧС и формированиями гражданской обороны до:</w:t>
      </w:r>
    </w:p>
    <w:p w:rsidR="00DF004A" w:rsidRPr="003678E2" w:rsidRDefault="00DF004A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руководящего состава предприятий, организаций и служб; членов комиссий и спасательных служб об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еспечения гражданской обороны </w:t>
      </w:r>
      <w:proofErr w:type="spell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Мухоршибирского</w:t>
      </w:r>
      <w:proofErr w:type="spell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спасательные службы обеспечения ГО)</w:t>
      </w:r>
    </w:p>
    <w:p w:rsidR="00DF004A" w:rsidRPr="003678E2" w:rsidRDefault="00DF004A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оперативных, дежурных служб (полиции), (диспетчеров) объектов экономики, охраны общественного порядка, Министерства чрезвычайных ситуаций (далее – МЧС), имеющих важное экономическое и социальное значение или представляющих высокую степень опасности возникновения чрезвычайных ситуаций, организаций, эксплуатирующих потенциально опасные производ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ственные объекты на территории </w:t>
      </w:r>
      <w:proofErr w:type="spell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Мухоршибирского</w:t>
      </w:r>
      <w:proofErr w:type="spell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04A" w:rsidRPr="003678E2" w:rsidRDefault="00DF004A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населения через средства массовой информации и иным каналам информации о прогнозируемых и возникших ЧС, принимаемых мерах по обеспечению безопасности населения и территории </w:t>
      </w:r>
      <w:r w:rsidR="00695454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E2EDB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приемах и способах защиты, а также проведение пропаганды знаний в области ГО,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населения и территории </w:t>
      </w:r>
      <w:proofErr w:type="spell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Мухоршибирского</w:t>
      </w:r>
      <w:proofErr w:type="spell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ЧС, в том числе обеспечения безопасности людей на водных объектах и обеспечения пожарной безопасности.</w:t>
      </w:r>
    </w:p>
    <w:p w:rsidR="00DF004A" w:rsidRPr="003678E2" w:rsidRDefault="00DB1C1C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DF004A" w:rsidRPr="0036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создания, совершенствования и поддержания в готовности систем оповещения</w:t>
      </w:r>
    </w:p>
    <w:p w:rsidR="00DF004A" w:rsidRPr="003678E2" w:rsidRDefault="00DF004A" w:rsidP="0069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и объектовые системы оповещения создаются, совершенствуются и поддерживаются в постоянной готовности к задействованию под руководством Главы муниципального образования, руководителя объекта экономики (организации, учреждения), с участием службы обеспечения связи.</w:t>
      </w:r>
    </w:p>
    <w:p w:rsidR="00DF004A" w:rsidRPr="003678E2" w:rsidRDefault="00DF004A" w:rsidP="0069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устойчивого функционирования системы оповещения при ее создании, предусматривается создание и использование запасов мобильных средств оповещения.</w:t>
      </w:r>
    </w:p>
    <w:p w:rsidR="00DF004A" w:rsidRPr="003678E2" w:rsidRDefault="00DF004A" w:rsidP="0069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 мобильных (возимых и переносных) средств оповещения создаются и поддерживаются в готовности к задействованию на муниципальном и объектовом уровне управления в соответствии с решением Главы муниципального образования, руководителя объекта экономики.</w:t>
      </w:r>
    </w:p>
    <w:p w:rsidR="00DF004A" w:rsidRPr="003678E2" w:rsidRDefault="00DF004A" w:rsidP="0069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Номенклатура, объем, места размещения, а также порядок накопления, хранения и использования запасов мобильных средств оповещения определяются создающим их органом, согласно рекомендаций МЧС России, Главного управления</w:t>
      </w:r>
      <w:r w:rsidR="00695454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 по Республики Бурятия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04A" w:rsidRPr="003678E2" w:rsidRDefault="00DF004A" w:rsidP="0069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поддержания в готовности систем оповещения проводятся проверки их готовности к задействованию, и организуется эксплуатационно-техническое обслуживание.</w:t>
      </w:r>
    </w:p>
    <w:p w:rsidR="00DF004A" w:rsidRPr="003678E2" w:rsidRDefault="00DF004A" w:rsidP="0069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по делам ГО и ЧС муниципального образования (</w:t>
      </w:r>
      <w:r w:rsidR="008E2EDB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поселения и т.д.) планируют и проводят проверки систем оповещения на основании решения руководителя соответствующего органа управления и утвержденного плана проверок.</w:t>
      </w:r>
    </w:p>
    <w:p w:rsidR="00DF004A" w:rsidRPr="003678E2" w:rsidRDefault="00DF004A" w:rsidP="0069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всех видов проверок с задействованием сетей вещания на территории </w:t>
      </w:r>
      <w:r w:rsidR="008E2EDB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согласовывается с руководством радиовещательных организаций, при этом проведение проверок с перерывом вещательных программ при передаче правительственных сообщений запрещается.</w:t>
      </w:r>
    </w:p>
    <w:p w:rsidR="00DF004A" w:rsidRPr="003678E2" w:rsidRDefault="00DF004A" w:rsidP="00695454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Эксплуатационно-техническое обслуживание средств оповещения организуется органами по делам гражданской обороны и чрезвычайных ситуаций (далее – ГОЧС) и проводится предприятиями связи на договорных условиях.</w:t>
      </w:r>
    </w:p>
    <w:p w:rsidR="00ED42A4" w:rsidRPr="003678E2" w:rsidRDefault="00DB1C1C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ED42A4" w:rsidRPr="0036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Сигналы оповещения</w:t>
      </w:r>
    </w:p>
    <w:p w:rsidR="00ED42A4" w:rsidRPr="003678E2" w:rsidRDefault="00ED42A4" w:rsidP="0069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оповещения - это условный сигнал, передаваемый по системе оповещения и являющийся командой для проведения определенных мероприятий органами, осуществляющими управление службами и си</w:t>
      </w:r>
      <w:r w:rsidR="00695454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лами </w:t>
      </w:r>
      <w:proofErr w:type="spellStart"/>
      <w:r w:rsidR="00695454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Мухоршибирского</w:t>
      </w:r>
      <w:proofErr w:type="spellEnd"/>
      <w:r w:rsidR="00695454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EDB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РСЧС, формированиями гражданской обороны и населением.</w:t>
      </w:r>
    </w:p>
    <w:p w:rsidR="00ED42A4" w:rsidRPr="00DB1C1C" w:rsidRDefault="00ED42A4" w:rsidP="00695454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оповещения руководящего состава администра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="008E2EDB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глав 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администраций и организаций, включенных в стойку централизованного вызова, установлены сигналы:</w:t>
      </w:r>
    </w:p>
    <w:p w:rsidR="008E2EDB" w:rsidRPr="00DB1C1C" w:rsidRDefault="008E2EDB" w:rsidP="006954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1).Сигнал</w:t>
      </w:r>
      <w:proofErr w:type="gram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«Пожар»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переброса огня при лесных и торфяных пожарах, а также распространение огня на близлежащие здания и 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сооружения. До населения этот сигнал доводится при помощи сирен, и средств речевого оповещения в течение 2-3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 До подразделений государственной противопожарной службы сигнал передается по сети сотовой связи или курьером.</w:t>
      </w:r>
    </w:p>
    <w:p w:rsidR="00ED42A4" w:rsidRPr="003678E2" w:rsidRDefault="008E2EDB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2).Сигнал</w:t>
      </w:r>
      <w:proofErr w:type="gram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2A4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«Объявлен сбор» - боевой сигнал;</w:t>
      </w:r>
    </w:p>
    <w:p w:rsidR="00ED42A4" w:rsidRPr="003678E2" w:rsidRDefault="008E2EDB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42A4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.Сигнал</w:t>
      </w:r>
      <w:proofErr w:type="gram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2A4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«Проверка вызова» - учебный сигнал.</w:t>
      </w:r>
    </w:p>
    <w:p w:rsidR="00ED42A4" w:rsidRPr="003678E2" w:rsidRDefault="00DB1C1C" w:rsidP="0069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ED42A4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администраций, получив сигнал «Объявлен сбор» подтверждают получение сигнала в МКУ «ЕДДС». К выполнению мероприятий главы администраций приступают только после подтверждения сигнала (информации) дежурным МКУ «ЕДДС». При отсутствии связи с МКУ ЕДДС -доклад о получении сигнала может б</w:t>
      </w:r>
      <w:r w:rsidR="00ED42A4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подтвержден</w:t>
      </w:r>
      <w:r w:rsidR="00ED42A4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администрации.</w:t>
      </w:r>
    </w:p>
    <w:p w:rsidR="00ED42A4" w:rsidRPr="003678E2" w:rsidRDefault="00ED42A4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«Проверка вызова» доклад о получении сигнала не производится, получение сигнала в МКУ «ЕДДС» фиксируется автоматически.</w:t>
      </w:r>
    </w:p>
    <w:p w:rsidR="00ED42A4" w:rsidRPr="003678E2" w:rsidRDefault="00ED42A4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оповещения населения, установлен единый сигнал </w:t>
      </w:r>
      <w:r w:rsidRPr="0036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«ВНИМАНИЕ! ВСЕМ!»</w:t>
      </w:r>
    </w:p>
    <w:p w:rsidR="00ED42A4" w:rsidRPr="003678E2" w:rsidRDefault="00ED42A4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 </w:t>
      </w:r>
      <w:r w:rsidR="0019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опасности заражения аварийно-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 опасными веществами (АХОВ) и других опасных для населения последствиях: стихийных бедствиях, крупных аварий и катастроф подается в случае непосредственной опасности.</w:t>
      </w:r>
    </w:p>
    <w:p w:rsidR="00ED42A4" w:rsidRPr="003678E2" w:rsidRDefault="00ED42A4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подачи сигнала используются все находящиеся в </w:t>
      </w:r>
      <w:r w:rsidR="008E2EDB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технические средства связи и оповещения. Сигнал дублируется подачей установленных звуковых, световых и других сигналов. По этому сигналу необходимо действовать согласно </w:t>
      </w:r>
      <w:r w:rsidR="008E2EDB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указаниям Руководителя ГО района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2A4" w:rsidRPr="003678E2" w:rsidRDefault="00ED42A4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об угрозе затопления (подтопления) подается при угрозе или непосредственном нарушении гидротехнического сооружения. Население, проживающее в зоне возможного затоплени</w:t>
      </w:r>
      <w:r w:rsidR="0019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(подтопления), оповещается по 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систем</w:t>
      </w:r>
      <w:r w:rsidR="00194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оповещения, сетям проводного радиовещания и телевидения путем многократной передачи речевого сообщения.</w:t>
      </w:r>
    </w:p>
    <w:p w:rsidR="00ED42A4" w:rsidRPr="003678E2" w:rsidRDefault="00ED42A4" w:rsidP="00912F6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сигналов оповещения осуществляется путем использования всех находящихся в </w:t>
      </w:r>
      <w:r w:rsidR="008E2EDB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технических средств связи и оповещения на всей территории </w:t>
      </w:r>
      <w:r w:rsidR="008E2EDB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или выборочно по отдельным администрациям или объектам производственной и социальной сферы, подачей единого сигнала «Внимание! Всем!», с последующим доведением информации о возможных или произошедших чрезвычайных ситуациях мирного и военного времени.</w:t>
      </w:r>
    </w:p>
    <w:p w:rsidR="008E2EDB" w:rsidRPr="003678E2" w:rsidRDefault="00DB1C1C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8E2EDB" w:rsidRPr="0036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оповещения и информирования населения.</w:t>
      </w:r>
    </w:p>
    <w:p w:rsidR="008E2EDB" w:rsidRPr="003678E2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и информирование населения об угрозе и возникновении чрезвычайной ситуации мирного и военного времени осуществляется на основании решения главы муниципального образования по существующей системе оповещения путем централизован</w:t>
      </w:r>
      <w:r w:rsidR="008C5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информирования глав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администраций, руководителей предприятий и организаций централизованного или выборочного (по направлениям) задействования систем оповещения (сигнал «Внимание! Всем!») с последующим доведением информации.</w:t>
      </w:r>
    </w:p>
    <w:p w:rsidR="008E2EDB" w:rsidRPr="003678E2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дублирования сигналов оповещения населению и работающей смене объектов производственной и социальной сферы задействуются локальные и объектовые системы оповещения: громкая связь автомашин службы полиции, «скорой помощи», противопожарной охраны, канал местного телевещания,</w:t>
      </w:r>
      <w:r w:rsidR="00912F69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радиотрансляционная сеть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телефонная связь, операторы сотовой связи, звуковая аппаратура в домах культуры, образовательных учреждениях, громкоговорители - мегафоны, рупоры, колокольный звон, председатели уличных комитетов и посыльные.</w:t>
      </w:r>
    </w:p>
    <w:p w:rsidR="008E2EDB" w:rsidRPr="00DB1C1C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Оповещение о начале эвакуации населения организуется установленным порядком на объектах производственной и социальной сферы главами территориальных 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администраций, руководителями объектов и руководителями управляющих компаний, жилищно-эксплуатационных органов.</w:t>
      </w:r>
    </w:p>
    <w:p w:rsidR="00695454" w:rsidRPr="004948DA" w:rsidRDefault="00695454" w:rsidP="00912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F69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населения </w:t>
      </w: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пожарной опасности и пожарной т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ревоге осуществляется с помощью </w:t>
      </w:r>
      <w:proofErr w:type="spellStart"/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</w:t>
      </w:r>
      <w:proofErr w:type="spellEnd"/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использованием громкоговорителей (</w:t>
      </w:r>
      <w:proofErr w:type="gramStart"/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прерывистый  трехкратный</w:t>
      </w:r>
      <w:proofErr w:type="gramEnd"/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сигнал), мегафонов.</w:t>
      </w:r>
    </w:p>
    <w:p w:rsidR="008E2EDB" w:rsidRPr="003678E2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оповещения и информирования населения об угрозе возникновения чрезвычайных ситуаций мирного и военного времени считается передача речевой информации с использованием сетей проводного, радио и телевизионного вещания независимо от ведомственной принадлежности и форм собственности.</w:t>
      </w:r>
    </w:p>
    <w:p w:rsidR="008E2EDB" w:rsidRPr="003678E2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привлечения внимания населения перед передачей речевой информации проводится включение </w:t>
      </w:r>
      <w:proofErr w:type="spellStart"/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</w:t>
      </w:r>
      <w:proofErr w:type="spellEnd"/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производственных гудков и других сигнальных средств, что означает подачу сигнала «Внимание! Всем».</w:t>
      </w:r>
    </w:p>
    <w:p w:rsidR="008E2EDB" w:rsidRPr="003678E2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 сигналу население, рабочие и служащие объектов производственной и социальной сферы обязаны включить абонентские устройства проводного вещания, радио и телевизионные приемники для прослушивания экстренных сообщений.</w:t>
      </w:r>
    </w:p>
    <w:p w:rsidR="008E2EDB" w:rsidRPr="00DB1C1C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студии, включаются сети наружной </w:t>
      </w:r>
      <w:proofErr w:type="spellStart"/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звукофикации</w:t>
      </w:r>
      <w:proofErr w:type="spellEnd"/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8E2EDB" w:rsidRPr="00DB1C1C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сигналов (распоряжений) о пожаре и начале эвакуации до руководящего состава организаций, находящи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на территории муниципального образования сельское поселение «</w:t>
      </w:r>
      <w:proofErr w:type="spell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8E2EDB" w:rsidRPr="004948DA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сигнала «Пожар» решение на передачу текстов сообщений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проживающего на территории</w:t>
      </w: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населенного пункта населения может принять глава сельского поселения.</w:t>
      </w:r>
    </w:p>
    <w:p w:rsidR="008E2EDB" w:rsidRPr="004948DA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на территории объекта (организац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ии), находящегося на территории</w:t>
      </w: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поселения, руководитель объекта самостоятельно подает соответствующий сигнал оповещения и докладывае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этом главе муниципального образования сельское поселение «</w:t>
      </w:r>
      <w:proofErr w:type="spell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F69" w:rsidRPr="00DB1C1C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 задействования системы оповещения с включением </w:t>
      </w:r>
      <w:proofErr w:type="spellStart"/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</w:t>
      </w:r>
      <w:proofErr w:type="spellEnd"/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населения немедленно доводятся соответствующие сообщения по всем существующим средствам вещания.</w:t>
      </w:r>
    </w:p>
    <w:p w:rsidR="008E2EDB" w:rsidRPr="003678E2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организацию своевременного оповещения и информирования населения возлагается 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Председателя КЧС и ОПБ района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сектор по вопрос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ГО и ЧС, глав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администраций.</w:t>
      </w:r>
    </w:p>
    <w:p w:rsidR="008E2EDB" w:rsidRPr="003678E2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осуществление своевременного оповещения и информирования населения возлагается на М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«ЕДДС» и глав администраций района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EDB" w:rsidRPr="003678E2" w:rsidRDefault="008E2EDB" w:rsidP="00912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техническую готовность системы централизованного оповещения 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информирования населения возлагается на М</w:t>
      </w:r>
      <w:r w:rsidR="00912F69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«ЕДДС» и глав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администраций 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установлена соответствующая аппаратура оповещения.</w:t>
      </w:r>
    </w:p>
    <w:p w:rsidR="008E2EDB" w:rsidRPr="003678E2" w:rsidRDefault="008E2EDB" w:rsidP="00912F6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оповещения и информирования населения в районах размещения потенциально опасных объектов используются локальные системы оповещения, которые предназначены для своевременного доведения до проживающего в зоне ее действия населения, работающих смен потенциально опасных объектов и других организаций в зоне ее действия, сигнала «Внимание! Всем!» и информации об угрозе возникновения чрезвычайной ситуации, а также информации о развитии событий и рекомендаций по дальнейшим действиям.</w:t>
      </w:r>
    </w:p>
    <w:p w:rsidR="008E2EDB" w:rsidRPr="003678E2" w:rsidRDefault="00DB1C1C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8E2EDB" w:rsidRPr="0036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специалистов </w:t>
      </w:r>
      <w:r w:rsidR="00912F69" w:rsidRPr="00DB1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сельское поселение «</w:t>
      </w:r>
      <w:proofErr w:type="spellStart"/>
      <w:r w:rsidR="00872497" w:rsidRPr="00DB1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912F69" w:rsidRPr="00DB1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угнуйское</w:t>
      </w:r>
      <w:proofErr w:type="spellEnd"/>
      <w:r w:rsidR="00912F69" w:rsidRPr="00DB1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при возникновении п</w:t>
      </w:r>
      <w:r w:rsidR="00872497" w:rsidRPr="00DB1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ожара или чрезвычайной ситуации.</w:t>
      </w:r>
    </w:p>
    <w:p w:rsidR="008E2EDB" w:rsidRPr="003678E2" w:rsidRDefault="00872497" w:rsidP="00872497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Специалисты администрации </w:t>
      </w:r>
      <w:r w:rsidR="008E2EDB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</w:t>
      </w:r>
      <w:proofErr w:type="spell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2EDB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2EDB" w:rsidRPr="003678E2" w:rsidRDefault="00872497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планирую</w:t>
      </w:r>
      <w:r w:rsidR="008E2EDB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тренировки по передаче сигналов оповещения и речевой информации</w:t>
      </w:r>
    </w:p>
    <w:p w:rsidR="008E2EDB" w:rsidRPr="003678E2" w:rsidRDefault="008E2EDB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разрабатывает тексты речевых сообщений для оповещения и информирования населения и организует их запись на магнитные носители;</w:t>
      </w:r>
    </w:p>
    <w:p w:rsidR="008E2EDB" w:rsidRPr="003678E2" w:rsidRDefault="00872497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разрабатываю</w:t>
      </w:r>
      <w:r w:rsidR="008E2EDB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перечень абонентов, подключаемых к стойкам централизованного вызова</w:t>
      </w:r>
    </w:p>
    <w:p w:rsidR="008E2EDB" w:rsidRPr="003678E2" w:rsidRDefault="00872497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разрабатываю</w:t>
      </w:r>
      <w:r w:rsidR="008E2EDB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документы о порядке взаимодействия соответствующих оперативных дежурно диспетчерских служб при передаче сигналов и информации оповещения по сетям вещания.</w:t>
      </w:r>
    </w:p>
    <w:p w:rsidR="008E2EDB" w:rsidRPr="00DB1C1C" w:rsidRDefault="008C55B1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оказываю</w:t>
      </w:r>
      <w:r w:rsidR="00872497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содействие МО «</w:t>
      </w:r>
      <w:proofErr w:type="spellStart"/>
      <w:r w:rsidR="00872497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="00872497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8E2EDB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</w:t>
      </w:r>
      <w:r w:rsidR="00872497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информирования населения</w:t>
      </w:r>
      <w:r w:rsidR="008E2EDB" w:rsidRPr="0036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чрезвычайных ситуациях и подготовки населения в области защиты от чрезвычайных ситуаций.</w:t>
      </w:r>
    </w:p>
    <w:p w:rsidR="00872497" w:rsidRPr="00DB1C1C" w:rsidRDefault="00872497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Распределение специалистов администрации МО СП «</w:t>
      </w:r>
      <w:proofErr w:type="spell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оповещению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</w:t>
      </w:r>
      <w:r w:rsidR="00D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нформированию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улицам поселения:</w:t>
      </w:r>
    </w:p>
    <w:p w:rsidR="00872497" w:rsidRPr="00DB1C1C" w:rsidRDefault="00872497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Буланцева</w:t>
      </w:r>
      <w:proofErr w:type="spell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Т.М.-</w:t>
      </w:r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ул.Партизанская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ул.Октябрьская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97" w:rsidRPr="00DB1C1C" w:rsidRDefault="00872497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Митрофанова Е.В.-</w:t>
      </w:r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ул.Ербанова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97" w:rsidRPr="00DB1C1C" w:rsidRDefault="00872497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Трофимова О.А.-</w:t>
      </w:r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ул.Юбилейная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ул.Трактовая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97" w:rsidRPr="00DB1C1C" w:rsidRDefault="00872497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Янькова Л.Н.-</w:t>
      </w:r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ул.Чернышевского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ул.Геологическая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ул.Первомайская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97" w:rsidRPr="003678E2" w:rsidRDefault="00872497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Рютин</w:t>
      </w:r>
      <w:proofErr w:type="spell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А.В.- объезд поселения</w:t>
      </w:r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с.Тугнуй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с.Новоспасск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п.Степной</w:t>
      </w:r>
      <w:proofErr w:type="spellEnd"/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пожарном автомобиле со включенной сиреной</w:t>
      </w:r>
      <w:r w:rsidR="00DB1C1C"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454" w:rsidRPr="003678E2" w:rsidRDefault="00695454" w:rsidP="0069545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организацией оповещения</w:t>
      </w:r>
    </w:p>
    <w:p w:rsidR="00695454" w:rsidRPr="00DB1C1C" w:rsidRDefault="00695454" w:rsidP="0087249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 и осуществление своевременного оповещения и информир</w:t>
      </w:r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населения возлагается на главу администрации сельского поселения «</w:t>
      </w:r>
      <w:proofErr w:type="spellStart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DB1C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9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04A" w:rsidRPr="00323FB0" w:rsidRDefault="00323FB0" w:rsidP="00323FB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54" w:rsidRDefault="00695454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D3" w:rsidRDefault="00415CD3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И ПРИНЯТИЕ МЕР ПО ОПОВЕЩЕНИЮ </w:t>
      </w:r>
      <w:proofErr w:type="gramStart"/>
      <w:r w:rsidRPr="0036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НАСЕЛЕНИЯ  О</w:t>
      </w:r>
      <w:proofErr w:type="gramEnd"/>
      <w:r w:rsidRPr="0036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ПОЖАРЕ.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оповещения.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 В соответствии с Федеральным законом от 12.02.98 № 28-ФЗ (в ред. от 22.08.2004г.) «О гражданской обороне», статьей 16 Федерального закона от 06.10.2003 года №131-ФЗ (в ред. 25.07.2006г.) «Об общих принципах организации местного самоуправления в Российской Федерации», статьей 19 Федерального закона от 21 декабря 1994 г. № 69-ФЗ "О пожарной безопасности" к полномочиям органов местного самоуправления поселений и городских </w:t>
      </w:r>
      <w:r w:rsidR="008E2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обеспечению первичных мер пожарной безопасности в границах сельских населенных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соответствии с требованиями норм пожарной безопасности НПБ 104-03 «Системы оповещения и управления эвакуацией людей при пожарах в зданиях и сооружениях»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предприятия и необходимости эвакуации людей по заранее разработанным маршрутам.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ГПС о пожаре. Времени в таких случаях очень мало, и население о грозящей опасности должно быть оповещено в минимально короткое время.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– обеспечить быструю эвакуацию людей из горящих помещений и немедленно вывести их из зоны пожара в безопасные места.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Оповещение населения –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оповещения являются составной частью системы управления гражданской обороной и представляют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 </w:t>
      </w: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которой является доведение до подразделений ГПС и населения распоряжений и сигналов оповещения о пожаре.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до: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населе</w:t>
      </w:r>
      <w:r w:rsidR="003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проживающего на территории сельского поселения;</w:t>
      </w:r>
    </w:p>
    <w:p w:rsidR="004948DA" w:rsidRPr="004948DA" w:rsidRDefault="003636F6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руководящего состава администрации</w:t>
      </w:r>
      <w:r w:rsidR="004948DA"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оперативных дежурных служб (диспетчеров) и руководителей потенциально опасных объектов и других объектов экономики, расположенных на</w:t>
      </w:r>
      <w:r w:rsidR="003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сельского поселения</w:t>
      </w: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представляющих высокую степень опасности возникновения пожара;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органов управления силами и средствами противопожарной службы и населения распоряжений о действиях при возникновении пожара;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органов управления силами и средствами противопожарной службы и населения сигналов и информации о других видах опасности, связанных с пожаром.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</w:t>
      </w:r>
      <w:r w:rsidRPr="0036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организацией оповещения.</w:t>
      </w:r>
    </w:p>
    <w:p w:rsidR="00F464D3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Общее руководство организацией оп</w:t>
      </w:r>
      <w:r w:rsidR="00F46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овещения осуществляется Главой муниципального образования сельского поселения «</w:t>
      </w:r>
      <w:proofErr w:type="spellStart"/>
      <w:r w:rsidR="00F464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="00F464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Порядок оповещения и информирования населения.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целях обеспечения своевременного и надежного оповещения населения и работников противопожарной службы о пожаре и доведения до него информации об обстановке и его действиях в сложившихся условиях, следует установить следующий порядок оповещения: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основным способом оповещения населения о пожаре, считать запуск сирен и передачу речевой информации.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привлечения внимания населения перед передачей речевой информации производить включение </w:t>
      </w:r>
      <w:proofErr w:type="spellStart"/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</w:t>
      </w:r>
      <w:proofErr w:type="spellEnd"/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производственных гудков и других сигнальных средств оповещения, что означает подачу предупредительного сигнала «Внимание всем!» (прерывистый трехкратный сигнал</w:t>
      </w:r>
      <w:proofErr w:type="gramStart"/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всех случаях задействования систем оповещения с включением </w:t>
      </w:r>
      <w:proofErr w:type="spellStart"/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</w:t>
      </w:r>
      <w:proofErr w:type="spellEnd"/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населения немедленно доводятся соответствующие сообщения по громкоговорителям.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сообщений с указанием порядка действий населения при возникновении пожара, предварительно записанные должны </w:t>
      </w:r>
      <w:proofErr w:type="gramStart"/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передаваться  по</w:t>
      </w:r>
      <w:proofErr w:type="gramEnd"/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и в порядке, установленном главой </w:t>
      </w:r>
      <w:r w:rsidR="00F464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="00F464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="00F464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464D3"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эвакуации населения организуется по месту работы, учебы и жительства руководителями организаций.</w:t>
      </w:r>
    </w:p>
    <w:p w:rsidR="004948DA" w:rsidRPr="004948DA" w:rsidRDefault="004948DA" w:rsidP="003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Ответственность за организацию и осуществление своевременного оповещения и информирования населения возлагается на </w:t>
      </w:r>
      <w:proofErr w:type="gramStart"/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 </w:t>
      </w:r>
      <w:proofErr w:type="spellStart"/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Харпичанскаого</w:t>
      </w:r>
      <w:proofErr w:type="spellEnd"/>
      <w:proofErr w:type="gramEnd"/>
      <w:r w:rsidRP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B0C7A" w:rsidRPr="003636F6" w:rsidRDefault="008B0C7A" w:rsidP="003636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C7A" w:rsidRPr="0036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93FDD"/>
    <w:multiLevelType w:val="hybridMultilevel"/>
    <w:tmpl w:val="75D6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DA"/>
    <w:rsid w:val="0006498E"/>
    <w:rsid w:val="001940D5"/>
    <w:rsid w:val="00323FB0"/>
    <w:rsid w:val="003636F6"/>
    <w:rsid w:val="00415CD3"/>
    <w:rsid w:val="004948DA"/>
    <w:rsid w:val="00695454"/>
    <w:rsid w:val="006C1D64"/>
    <w:rsid w:val="0070798D"/>
    <w:rsid w:val="007B4B85"/>
    <w:rsid w:val="00872497"/>
    <w:rsid w:val="008B0C7A"/>
    <w:rsid w:val="008C55B1"/>
    <w:rsid w:val="008E2EDB"/>
    <w:rsid w:val="00912F69"/>
    <w:rsid w:val="00951DCE"/>
    <w:rsid w:val="00D50B61"/>
    <w:rsid w:val="00DB1C1C"/>
    <w:rsid w:val="00DF004A"/>
    <w:rsid w:val="00E128CE"/>
    <w:rsid w:val="00E54719"/>
    <w:rsid w:val="00ED42A4"/>
    <w:rsid w:val="00F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40C2"/>
  <w15:chartTrackingRefBased/>
  <w15:docId w15:val="{85CDA4DF-EC2E-405D-AF2B-934923B7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089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907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2018-08-01T07:14:00Z</cp:lastPrinted>
  <dcterms:created xsi:type="dcterms:W3CDTF">2018-08-01T01:44:00Z</dcterms:created>
  <dcterms:modified xsi:type="dcterms:W3CDTF">2018-08-01T07:28:00Z</dcterms:modified>
</cp:coreProperties>
</file>